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C" w:rsidRPr="0064704C" w:rsidRDefault="0064704C" w:rsidP="0064704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 с огра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нич</w:t>
      </w:r>
      <w:r w:rsidR="007A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енной ответственностью "Пример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64704C" w:rsidRPr="0064704C" w:rsidRDefault="0064704C" w:rsidP="0064704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1000, г. Москва, ул. Строителей, д. 4</w:t>
      </w:r>
      <w:r w:rsidRPr="0064704C">
        <w:rPr>
          <w:rFonts w:ascii="Times New Roman" w:hAnsi="Times New Roman" w:cs="Times New Roman"/>
          <w:sz w:val="24"/>
          <w:szCs w:val="24"/>
        </w:rPr>
        <w:t>,</w:t>
      </w:r>
    </w:p>
    <w:p w:rsidR="0064704C" w:rsidRPr="0064704C" w:rsidRDefault="0064704C" w:rsidP="0064704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(495) 100-33-60</w:t>
      </w:r>
      <w:r w:rsidRPr="0064704C">
        <w:rPr>
          <w:rFonts w:ascii="Times New Roman" w:hAnsi="Times New Roman" w:cs="Times New Roman"/>
          <w:sz w:val="24"/>
          <w:szCs w:val="24"/>
        </w:rPr>
        <w:t xml:space="preserve">, факс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(495) 178-00-00</w:t>
      </w:r>
      <w:r w:rsidRPr="0064704C">
        <w:rPr>
          <w:rFonts w:ascii="Times New Roman" w:hAnsi="Times New Roman" w:cs="Times New Roman"/>
          <w:sz w:val="24"/>
          <w:szCs w:val="24"/>
        </w:rPr>
        <w:t>,</w:t>
      </w:r>
    </w:p>
    <w:p w:rsidR="0064704C" w:rsidRPr="0064704C" w:rsidRDefault="0064704C" w:rsidP="0064704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 xml:space="preserve">ИНН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0000000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64704C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12000000021</w:t>
      </w:r>
    </w:p>
    <w:p w:rsidR="0064704C" w:rsidRPr="0064704C" w:rsidRDefault="0064704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04C" w:rsidRPr="0064704C" w:rsidRDefault="0064704C" w:rsidP="0064704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b/>
          <w:bCs/>
          <w:sz w:val="24"/>
          <w:szCs w:val="24"/>
        </w:rPr>
        <w:t xml:space="preserve">Приказ N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</w:t>
      </w:r>
    </w:p>
    <w:p w:rsidR="0064704C" w:rsidRPr="0064704C" w:rsidRDefault="0064704C" w:rsidP="0064704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b/>
          <w:bCs/>
          <w:sz w:val="24"/>
          <w:szCs w:val="24"/>
        </w:rPr>
        <w:t>о повышении должностного оклада</w:t>
      </w:r>
    </w:p>
    <w:p w:rsidR="0064704C" w:rsidRPr="0064704C" w:rsidRDefault="0064704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4704C" w:rsidRPr="0064704C" w:rsidRDefault="009725C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 Москва 11</w:t>
      </w:r>
      <w:r w:rsidR="0064704C"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октября</w:t>
      </w:r>
      <w:r w:rsidR="0064704C"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2021 г.</w:t>
      </w:r>
      <w:r w:rsidR="0064704C"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64704C" w:rsidRPr="0064704C" w:rsidRDefault="0064704C" w:rsidP="0064704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необходимостью принятия мер, обеспечивающих повышение уровня реального содержания заработной платы - индексацию заработной платы в связи с ростом потребительских цен на товары и услуги, усложнением выполняемой работы, а также принятием нового Положения об оплате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в ООО "Пример" от 1 сентября 2021 г. N 12</w:t>
      </w:r>
      <w:r w:rsidRPr="0064704C">
        <w:rPr>
          <w:rFonts w:ascii="Times New Roman" w:hAnsi="Times New Roman" w:cs="Times New Roman"/>
          <w:sz w:val="24"/>
          <w:szCs w:val="24"/>
        </w:rPr>
        <w:t xml:space="preserve"> и на основании ст. ст. 130, 132, 134, 135, 160 Трудового кодекса Российской Федерации, приказываю:</w:t>
      </w:r>
    </w:p>
    <w:p w:rsidR="0064704C" w:rsidRPr="0064704C" w:rsidRDefault="0064704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4704C" w:rsidRPr="0064704C" w:rsidRDefault="0064704C" w:rsidP="0064704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 xml:space="preserve">1. Повысить должностной оклад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инженера Петрушина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К.К.</w:t>
      </w:r>
      <w:r w:rsidRPr="0064704C">
        <w:rPr>
          <w:rFonts w:ascii="Times New Roman" w:hAnsi="Times New Roman" w:cs="Times New Roman"/>
          <w:sz w:val="24"/>
          <w:szCs w:val="24"/>
        </w:rPr>
        <w:t xml:space="preserve"> с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60 000 (шестидесяти тысяч) руб. до 70 000 (семидес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яти тысяч) руб. с ноября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г.</w:t>
      </w:r>
    </w:p>
    <w:p w:rsidR="0064704C" w:rsidRPr="0064704C" w:rsidRDefault="0064704C" w:rsidP="0064704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 xml:space="preserve">2.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Главному бухгалтеру Рябченко Л.П.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4704C">
        <w:rPr>
          <w:rFonts w:ascii="Times New Roman" w:hAnsi="Times New Roman" w:cs="Times New Roman"/>
          <w:sz w:val="24"/>
          <w:szCs w:val="24"/>
        </w:rPr>
        <w:t xml:space="preserve"> учитывать повышение должностного оклада </w:t>
      </w:r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электромонтера Петрушина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К.К.</w:t>
      </w:r>
      <w:r w:rsidRPr="0064704C">
        <w:rPr>
          <w:rFonts w:ascii="Times New Roman" w:hAnsi="Times New Roman" w:cs="Times New Roman"/>
          <w:sz w:val="24"/>
          <w:szCs w:val="24"/>
        </w:rPr>
        <w:t xml:space="preserve"> при начислении заработной платы и иных выплат.</w:t>
      </w:r>
    </w:p>
    <w:p w:rsidR="0064704C" w:rsidRPr="0064704C" w:rsidRDefault="0064704C" w:rsidP="0064704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</w:t>
      </w:r>
      <w:r w:rsidRPr="00647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заместителя генерального директора </w:t>
      </w:r>
      <w:proofErr w:type="spellStart"/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Лазова</w:t>
      </w:r>
      <w:proofErr w:type="spellEnd"/>
      <w:r w:rsidR="00972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В.В.</w:t>
      </w:r>
    </w:p>
    <w:p w:rsidR="0064704C" w:rsidRPr="0064704C" w:rsidRDefault="0064704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40"/>
        <w:gridCol w:w="2794"/>
        <w:gridCol w:w="404"/>
        <w:gridCol w:w="2620"/>
      </w:tblGrid>
      <w:tr w:rsidR="0064704C" w:rsidRPr="0064704C" w:rsidTr="008C1967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  <w:r w:rsidRPr="0064704C">
              <w:rPr>
                <w:b/>
                <w:bCs/>
                <w:i/>
                <w:iCs/>
              </w:rPr>
              <w:t>Генеральный 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8C1967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Образцов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 w:rsidP="008C1967">
            <w:pPr>
              <w:pStyle w:val="ConsDTNormal"/>
              <w:autoSpaceDE/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8C1967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Образцов А.Д</w:t>
            </w:r>
            <w:r w:rsidR="0064704C" w:rsidRPr="0064704C">
              <w:rPr>
                <w:b/>
                <w:bCs/>
                <w:i/>
                <w:iCs/>
              </w:rPr>
              <w:t>.</w:t>
            </w:r>
          </w:p>
        </w:tc>
      </w:tr>
    </w:tbl>
    <w:p w:rsidR="0064704C" w:rsidRPr="0064704C" w:rsidRDefault="0064704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4704C" w:rsidRPr="0064704C" w:rsidRDefault="0064704C" w:rsidP="0064704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4704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4704C" w:rsidRPr="0064704C" w:rsidRDefault="0064704C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340"/>
        <w:gridCol w:w="3061"/>
        <w:gridCol w:w="340"/>
        <w:gridCol w:w="1531"/>
        <w:gridCol w:w="340"/>
        <w:gridCol w:w="2098"/>
      </w:tblGrid>
      <w:tr w:rsidR="0064704C" w:rsidRPr="0064704C" w:rsidTr="008C1967"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11</w:t>
            </w:r>
            <w:r w:rsidR="0064704C" w:rsidRPr="0064704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октября </w:t>
            </w:r>
            <w:r w:rsidR="0064704C" w:rsidRPr="0064704C">
              <w:rPr>
                <w:b/>
                <w:bCs/>
                <w:i/>
                <w:iCs/>
              </w:rPr>
              <w:t>2021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  <w:r w:rsidRPr="0064704C">
              <w:rPr>
                <w:b/>
                <w:bCs/>
                <w:i/>
                <w:iCs/>
              </w:rPr>
              <w:t>Заместитель генерального директора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8C1967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Лазов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 w:rsidP="008C1967">
            <w:pPr>
              <w:pStyle w:val="ConsDTNormal"/>
              <w:autoSpaceDE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8C1967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Лазов В.В.</w:t>
            </w:r>
            <w:r w:rsidR="0064704C" w:rsidRPr="0064704C">
              <w:rPr>
                <w:b/>
                <w:bCs/>
                <w:i/>
                <w:iCs/>
              </w:rPr>
              <w:t>.</w:t>
            </w:r>
          </w:p>
        </w:tc>
      </w:tr>
      <w:tr w:rsidR="0064704C" w:rsidRPr="0064704C" w:rsidTr="008C1967"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 xml:space="preserve">11 октября </w:t>
            </w:r>
            <w:r w:rsidR="0064704C" w:rsidRPr="0064704C">
              <w:rPr>
                <w:b/>
                <w:bCs/>
                <w:i/>
                <w:iCs/>
              </w:rPr>
              <w:t>2021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  <w:r w:rsidRPr="0064704C">
              <w:rPr>
                <w:b/>
                <w:bCs/>
                <w:i/>
                <w:iCs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Рябченко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 w:rsidP="008C1967">
            <w:pPr>
              <w:pStyle w:val="ConsDTNormal"/>
              <w:autoSpaceDE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8C1967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Рябченко Л.П.</w:t>
            </w:r>
          </w:p>
        </w:tc>
      </w:tr>
      <w:tr w:rsidR="0064704C" w:rsidRPr="0064704C" w:rsidTr="008C1967"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 xml:space="preserve">11 октября </w:t>
            </w:r>
            <w:r w:rsidR="0064704C" w:rsidRPr="0064704C">
              <w:rPr>
                <w:b/>
                <w:bCs/>
                <w:i/>
                <w:iCs/>
              </w:rPr>
              <w:t>2021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Инженер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>
            <w:pPr>
              <w:pStyle w:val="ConsDTNormal"/>
              <w:autoSpaceDE/>
              <w:jc w:val="lef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Петрушин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64704C" w:rsidP="008C1967">
            <w:pPr>
              <w:pStyle w:val="ConsDTNormal"/>
              <w:autoSpaceDE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04C" w:rsidRPr="0064704C" w:rsidRDefault="009725CC" w:rsidP="009725CC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Петрушин</w:t>
            </w:r>
            <w:r w:rsidR="0064704C" w:rsidRPr="0064704C">
              <w:rPr>
                <w:b/>
                <w:bCs/>
                <w:i/>
                <w:iCs/>
              </w:rPr>
              <w:t xml:space="preserve"> К.К.</w:t>
            </w:r>
          </w:p>
        </w:tc>
      </w:tr>
    </w:tbl>
    <w:p w:rsidR="00D87A3B" w:rsidRPr="0064704C" w:rsidRDefault="00D87A3B" w:rsidP="0064704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87A3B" w:rsidRPr="0064704C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C2" w:rsidRDefault="00B27EC2" w:rsidP="00432B35">
      <w:pPr>
        <w:spacing w:after="0" w:line="240" w:lineRule="auto"/>
      </w:pPr>
      <w:r>
        <w:separator/>
      </w:r>
    </w:p>
  </w:endnote>
  <w:endnote w:type="continuationSeparator" w:id="0">
    <w:p w:rsidR="00B27EC2" w:rsidRDefault="00B27EC2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C2" w:rsidRDefault="00B27EC2" w:rsidP="00432B35">
      <w:pPr>
        <w:spacing w:after="0" w:line="240" w:lineRule="auto"/>
      </w:pPr>
      <w:r>
        <w:separator/>
      </w:r>
    </w:p>
  </w:footnote>
  <w:footnote w:type="continuationSeparator" w:id="0">
    <w:p w:rsidR="00B27EC2" w:rsidRDefault="00B27EC2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Pr="009725CC" w:rsidRDefault="009725CC" w:rsidP="000A1097">
    <w:pPr>
      <w:pStyle w:val="a3"/>
      <w:jc w:val="right"/>
    </w:pPr>
    <w:r>
      <w:rPr>
        <w:sz w:val="14"/>
        <w:szCs w:val="14"/>
      </w:rPr>
      <w:t>Подготовлено специалистами сайта «Время бухгалтера»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272D1"/>
    <w:rsid w:val="000A1097"/>
    <w:rsid w:val="000C29A7"/>
    <w:rsid w:val="000E69A2"/>
    <w:rsid w:val="00111A54"/>
    <w:rsid w:val="00150BBB"/>
    <w:rsid w:val="001660BA"/>
    <w:rsid w:val="002364EA"/>
    <w:rsid w:val="00253566"/>
    <w:rsid w:val="003D0C76"/>
    <w:rsid w:val="00420A15"/>
    <w:rsid w:val="00432B35"/>
    <w:rsid w:val="004A754D"/>
    <w:rsid w:val="004E3D69"/>
    <w:rsid w:val="00556512"/>
    <w:rsid w:val="00627217"/>
    <w:rsid w:val="0064704C"/>
    <w:rsid w:val="006B40E0"/>
    <w:rsid w:val="00721CCD"/>
    <w:rsid w:val="007A704C"/>
    <w:rsid w:val="007D0916"/>
    <w:rsid w:val="008017D9"/>
    <w:rsid w:val="00867367"/>
    <w:rsid w:val="008C1967"/>
    <w:rsid w:val="009345DE"/>
    <w:rsid w:val="009725CC"/>
    <w:rsid w:val="00AD1A29"/>
    <w:rsid w:val="00AE0DC3"/>
    <w:rsid w:val="00B27EC2"/>
    <w:rsid w:val="00D06BB8"/>
    <w:rsid w:val="00D655AC"/>
    <w:rsid w:val="00D87A3B"/>
    <w:rsid w:val="00DE5ED5"/>
    <w:rsid w:val="00E2253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64704C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64704C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3</cp:revision>
  <dcterms:created xsi:type="dcterms:W3CDTF">2021-10-12T14:38:00Z</dcterms:created>
  <dcterms:modified xsi:type="dcterms:W3CDTF">2021-10-13T11:18:00Z</dcterms:modified>
</cp:coreProperties>
</file>